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D97A2" w14:textId="77777777" w:rsidR="004A21C6" w:rsidRDefault="004A21C6" w:rsidP="004A21C6">
      <w:pPr>
        <w:spacing w:after="0" w:line="259" w:lineRule="auto"/>
        <w:ind w:left="0" w:firstLine="0"/>
        <w:jc w:val="left"/>
      </w:pPr>
      <w:r>
        <w:rPr>
          <w:sz w:val="22"/>
        </w:rPr>
        <w:t>SPU.2613.1.2021.KW</w:t>
      </w:r>
    </w:p>
    <w:p w14:paraId="739B0D10" w14:textId="66C50197" w:rsidR="00B841B2" w:rsidRDefault="00B841B2" w:rsidP="004A21C6">
      <w:pPr>
        <w:tabs>
          <w:tab w:val="left" w:pos="3152"/>
        </w:tabs>
        <w:spacing w:after="1075" w:line="259" w:lineRule="auto"/>
        <w:ind w:left="0" w:firstLine="0"/>
        <w:jc w:val="left"/>
      </w:pPr>
    </w:p>
    <w:p w14:paraId="1E511188" w14:textId="77777777" w:rsidR="00B841B2" w:rsidRPr="008D70BD" w:rsidRDefault="0071238C">
      <w:pPr>
        <w:spacing w:after="107" w:line="259" w:lineRule="auto"/>
        <w:ind w:left="0" w:right="1114" w:firstLine="0"/>
        <w:jc w:val="righ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OGŁOSZENIE O PRZETARGU NA SPRZEDAŻ SAMOCHODU</w:t>
      </w:r>
    </w:p>
    <w:p w14:paraId="5A82AE92" w14:textId="77777777" w:rsidR="00BC04D1" w:rsidRDefault="00BC04D1">
      <w:pPr>
        <w:spacing w:after="193"/>
        <w:ind w:right="4"/>
        <w:rPr>
          <w:rFonts w:ascii="Arial" w:hAnsi="Arial" w:cs="Arial"/>
          <w:sz w:val="20"/>
          <w:szCs w:val="20"/>
        </w:rPr>
      </w:pPr>
    </w:p>
    <w:p w14:paraId="271A457B" w14:textId="66A6024C" w:rsidR="00B841B2" w:rsidRPr="008D70BD" w:rsidRDefault="0071238C" w:rsidP="00BC04D1">
      <w:pPr>
        <w:spacing w:after="193"/>
        <w:ind w:right="4"/>
        <w:jc w:val="center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Wójt Gminy </w:t>
      </w:r>
      <w:r w:rsidR="00AF08FD" w:rsidRPr="008D70BD">
        <w:rPr>
          <w:rFonts w:ascii="Arial" w:hAnsi="Arial" w:cs="Arial"/>
          <w:sz w:val="20"/>
          <w:szCs w:val="20"/>
        </w:rPr>
        <w:t>Banie</w:t>
      </w:r>
    </w:p>
    <w:p w14:paraId="35E84691" w14:textId="337AF50D" w:rsidR="00B841B2" w:rsidRPr="008D70BD" w:rsidRDefault="0071238C" w:rsidP="00BC04D1">
      <w:pPr>
        <w:spacing w:after="478" w:line="221" w:lineRule="auto"/>
        <w:ind w:left="2760" w:right="1627" w:hanging="1277"/>
        <w:jc w:val="center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OGŁASZA PRZETARG OFERTOWY NA SPRZEDA</w:t>
      </w:r>
      <w:r w:rsidR="00BC04D1">
        <w:rPr>
          <w:rFonts w:ascii="Arial" w:hAnsi="Arial" w:cs="Arial"/>
          <w:sz w:val="20"/>
          <w:szCs w:val="20"/>
        </w:rPr>
        <w:t>Ż</w:t>
      </w:r>
      <w:r w:rsidRPr="008D70BD">
        <w:rPr>
          <w:rFonts w:ascii="Arial" w:hAnsi="Arial" w:cs="Arial"/>
          <w:sz w:val="20"/>
          <w:szCs w:val="20"/>
        </w:rPr>
        <w:t xml:space="preserve"> SAMOCHODU OSOBOWEGO </w:t>
      </w:r>
      <w:r w:rsidR="00D863E6" w:rsidRPr="008D70BD">
        <w:rPr>
          <w:rFonts w:ascii="Arial" w:hAnsi="Arial" w:cs="Arial"/>
          <w:sz w:val="20"/>
          <w:szCs w:val="20"/>
        </w:rPr>
        <w:t>OPEL VIVARO</w:t>
      </w:r>
      <w:r w:rsidRPr="008D70BD">
        <w:rPr>
          <w:rFonts w:ascii="Arial" w:hAnsi="Arial" w:cs="Arial"/>
          <w:sz w:val="20"/>
          <w:szCs w:val="20"/>
        </w:rPr>
        <w:t xml:space="preserve"> stanowiący mienie Gminy </w:t>
      </w:r>
      <w:r w:rsidR="00D863E6" w:rsidRPr="008D70BD">
        <w:rPr>
          <w:rFonts w:ascii="Arial" w:hAnsi="Arial" w:cs="Arial"/>
          <w:sz w:val="20"/>
          <w:szCs w:val="20"/>
        </w:rPr>
        <w:t>Banie</w:t>
      </w:r>
    </w:p>
    <w:p w14:paraId="2AE7FC13" w14:textId="77777777" w:rsidR="00B841B2" w:rsidRPr="008D70BD" w:rsidRDefault="0071238C">
      <w:pPr>
        <w:numPr>
          <w:ilvl w:val="0"/>
          <w:numId w:val="1"/>
        </w:numPr>
        <w:spacing w:after="0" w:line="259" w:lineRule="auto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Nazwa i siedziba sprzedającego:</w:t>
      </w:r>
    </w:p>
    <w:p w14:paraId="20BE1EC0" w14:textId="599E7439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Gmina </w:t>
      </w:r>
      <w:r w:rsidR="00180A14" w:rsidRPr="008D70BD">
        <w:rPr>
          <w:rFonts w:ascii="Arial" w:hAnsi="Arial" w:cs="Arial"/>
          <w:sz w:val="20"/>
          <w:szCs w:val="20"/>
        </w:rPr>
        <w:t>Banie</w:t>
      </w:r>
    </w:p>
    <w:p w14:paraId="38AE67EB" w14:textId="2EF8ED3E" w:rsidR="00B841B2" w:rsidRPr="008D70BD" w:rsidRDefault="00444F15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Ul. Skośna 6</w:t>
      </w:r>
    </w:p>
    <w:p w14:paraId="15D576BE" w14:textId="73F43347" w:rsidR="00B841B2" w:rsidRPr="008D70BD" w:rsidRDefault="00444F15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74</w:t>
      </w:r>
      <w:r w:rsidR="0071238C" w:rsidRPr="008D70BD">
        <w:rPr>
          <w:rFonts w:ascii="Arial" w:hAnsi="Arial" w:cs="Arial"/>
          <w:sz w:val="20"/>
          <w:szCs w:val="20"/>
        </w:rPr>
        <w:t>-</w:t>
      </w:r>
      <w:r w:rsidRPr="008D70BD">
        <w:rPr>
          <w:rFonts w:ascii="Arial" w:hAnsi="Arial" w:cs="Arial"/>
          <w:sz w:val="20"/>
          <w:szCs w:val="20"/>
        </w:rPr>
        <w:t>110</w:t>
      </w:r>
      <w:r w:rsidR="0071238C" w:rsidRPr="008D70BD">
        <w:rPr>
          <w:rFonts w:ascii="Arial" w:hAnsi="Arial" w:cs="Arial"/>
          <w:sz w:val="20"/>
          <w:szCs w:val="20"/>
        </w:rPr>
        <w:t xml:space="preserve"> </w:t>
      </w:r>
      <w:r w:rsidRPr="008D70BD">
        <w:rPr>
          <w:rFonts w:ascii="Arial" w:hAnsi="Arial" w:cs="Arial"/>
          <w:sz w:val="20"/>
          <w:szCs w:val="20"/>
        </w:rPr>
        <w:t>Banie</w:t>
      </w:r>
    </w:p>
    <w:p w14:paraId="39391EBB" w14:textId="48369DE2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NIP </w:t>
      </w:r>
      <w:r w:rsidR="00444F15" w:rsidRPr="008D70BD">
        <w:rPr>
          <w:rFonts w:ascii="Arial" w:hAnsi="Arial" w:cs="Arial"/>
          <w:sz w:val="20"/>
          <w:szCs w:val="20"/>
        </w:rPr>
        <w:t>8581726138</w:t>
      </w:r>
    </w:p>
    <w:p w14:paraId="5F5CBF41" w14:textId="193FB778" w:rsidR="00B841B2" w:rsidRPr="008D70BD" w:rsidRDefault="0071238C">
      <w:pPr>
        <w:spacing w:after="236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Regon </w:t>
      </w:r>
      <w:r w:rsidR="00444F15" w:rsidRPr="008D70BD">
        <w:rPr>
          <w:rFonts w:ascii="Arial" w:hAnsi="Arial" w:cs="Arial"/>
          <w:sz w:val="20"/>
          <w:szCs w:val="20"/>
        </w:rPr>
        <w:t>811684597</w:t>
      </w:r>
    </w:p>
    <w:p w14:paraId="0421F9DB" w14:textId="77777777" w:rsidR="00B841B2" w:rsidRPr="008D70BD" w:rsidRDefault="0071238C">
      <w:pPr>
        <w:numPr>
          <w:ilvl w:val="0"/>
          <w:numId w:val="1"/>
        </w:numPr>
        <w:spacing w:after="148" w:line="259" w:lineRule="auto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Rodzaj, typ pojazdu objętego postępowaniem:</w:t>
      </w:r>
    </w:p>
    <w:p w14:paraId="5F1DC9EF" w14:textId="18F95219" w:rsidR="00BC04D1" w:rsidRDefault="0071238C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samochód: OSOBOWY marka: </w:t>
      </w:r>
      <w:r w:rsidR="001E6E6D" w:rsidRPr="008D70BD">
        <w:rPr>
          <w:rFonts w:ascii="Arial" w:hAnsi="Arial" w:cs="Arial"/>
          <w:sz w:val="20"/>
          <w:szCs w:val="20"/>
        </w:rPr>
        <w:t>OPEL</w:t>
      </w:r>
      <w:r w:rsidRPr="008D70BD">
        <w:rPr>
          <w:rFonts w:ascii="Arial" w:hAnsi="Arial" w:cs="Arial"/>
          <w:sz w:val="20"/>
          <w:szCs w:val="20"/>
        </w:rPr>
        <w:t xml:space="preserve"> model pojazdu: </w:t>
      </w:r>
      <w:r w:rsidR="001E6E6D" w:rsidRPr="008D70BD">
        <w:rPr>
          <w:rFonts w:ascii="Arial" w:hAnsi="Arial" w:cs="Arial"/>
          <w:sz w:val="20"/>
          <w:szCs w:val="20"/>
        </w:rPr>
        <w:t>VIVARO</w:t>
      </w:r>
      <w:r w:rsidR="004A21C6">
        <w:rPr>
          <w:rFonts w:ascii="Arial" w:hAnsi="Arial" w:cs="Arial"/>
          <w:sz w:val="20"/>
          <w:szCs w:val="20"/>
        </w:rPr>
        <w:t>, kolor bordowy,</w:t>
      </w:r>
      <w:r w:rsidRPr="008D70BD">
        <w:rPr>
          <w:rFonts w:ascii="Arial" w:hAnsi="Arial" w:cs="Arial"/>
          <w:sz w:val="20"/>
          <w:szCs w:val="20"/>
        </w:rPr>
        <w:t xml:space="preserve"> rok produkcji: 20</w:t>
      </w:r>
      <w:r w:rsidR="000B444C" w:rsidRPr="008D70BD">
        <w:rPr>
          <w:rFonts w:ascii="Arial" w:hAnsi="Arial" w:cs="Arial"/>
          <w:sz w:val="20"/>
          <w:szCs w:val="20"/>
        </w:rPr>
        <w:t>07</w:t>
      </w:r>
      <w:r w:rsidRPr="008D70BD">
        <w:rPr>
          <w:rFonts w:ascii="Arial" w:hAnsi="Arial" w:cs="Arial"/>
          <w:sz w:val="20"/>
          <w:szCs w:val="20"/>
        </w:rPr>
        <w:t xml:space="preserve"> nr rejestracyjny: </w:t>
      </w:r>
      <w:r w:rsidR="000B444C" w:rsidRPr="008D70BD">
        <w:rPr>
          <w:rFonts w:ascii="Arial" w:hAnsi="Arial" w:cs="Arial"/>
          <w:sz w:val="20"/>
          <w:szCs w:val="20"/>
        </w:rPr>
        <w:t>ZGR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0B444C" w:rsidRPr="008D70BD">
        <w:rPr>
          <w:rFonts w:ascii="Arial" w:hAnsi="Arial" w:cs="Arial"/>
          <w:sz w:val="20"/>
          <w:szCs w:val="20"/>
        </w:rPr>
        <w:t>63G7</w:t>
      </w:r>
      <w:r w:rsidRPr="008D70BD">
        <w:rPr>
          <w:rFonts w:ascii="Arial" w:hAnsi="Arial" w:cs="Arial"/>
          <w:sz w:val="20"/>
          <w:szCs w:val="20"/>
        </w:rPr>
        <w:t xml:space="preserve"> nr identyfikacyjny VIN: </w:t>
      </w:r>
      <w:r w:rsidR="004F094F" w:rsidRPr="008D70BD">
        <w:rPr>
          <w:rFonts w:ascii="Arial" w:hAnsi="Arial" w:cs="Arial"/>
          <w:sz w:val="20"/>
          <w:szCs w:val="20"/>
        </w:rPr>
        <w:t>WOLF7JB67V638383</w:t>
      </w:r>
    </w:p>
    <w:p w14:paraId="387422F1" w14:textId="50865A0F" w:rsidR="00BC04D1" w:rsidRDefault="0071238C" w:rsidP="008063ED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liczba miejsc do siedzenia: </w:t>
      </w:r>
      <w:r w:rsidR="004F094F" w:rsidRPr="008D70BD">
        <w:rPr>
          <w:rFonts w:ascii="Arial" w:hAnsi="Arial" w:cs="Arial"/>
          <w:sz w:val="20"/>
          <w:szCs w:val="20"/>
        </w:rPr>
        <w:t>9</w:t>
      </w:r>
      <w:r w:rsidR="008063ED">
        <w:rPr>
          <w:rFonts w:ascii="Arial" w:hAnsi="Arial" w:cs="Arial"/>
          <w:sz w:val="20"/>
          <w:szCs w:val="20"/>
        </w:rPr>
        <w:t xml:space="preserve">, </w:t>
      </w:r>
      <w:r w:rsidRPr="008D70BD">
        <w:rPr>
          <w:rFonts w:ascii="Arial" w:hAnsi="Arial" w:cs="Arial"/>
          <w:sz w:val="20"/>
          <w:szCs w:val="20"/>
        </w:rPr>
        <w:t xml:space="preserve">pojemność skokowa silnika: </w:t>
      </w:r>
      <w:r w:rsidR="00BC04D1">
        <w:rPr>
          <w:rFonts w:ascii="Arial" w:hAnsi="Arial" w:cs="Arial"/>
          <w:sz w:val="20"/>
          <w:szCs w:val="20"/>
        </w:rPr>
        <w:t>2464</w:t>
      </w:r>
      <w:r w:rsidRPr="008D70BD">
        <w:rPr>
          <w:rFonts w:ascii="Arial" w:hAnsi="Arial" w:cs="Arial"/>
          <w:sz w:val="20"/>
          <w:szCs w:val="20"/>
        </w:rPr>
        <w:t xml:space="preserve"> cm3</w:t>
      </w:r>
      <w:r w:rsidR="008063ED">
        <w:rPr>
          <w:rFonts w:ascii="Arial" w:hAnsi="Arial" w:cs="Arial"/>
          <w:sz w:val="20"/>
          <w:szCs w:val="20"/>
        </w:rPr>
        <w:t xml:space="preserve">, </w:t>
      </w:r>
      <w:r w:rsidRPr="008D70BD">
        <w:rPr>
          <w:rFonts w:ascii="Arial" w:hAnsi="Arial" w:cs="Arial"/>
          <w:sz w:val="20"/>
          <w:szCs w:val="20"/>
        </w:rPr>
        <w:t xml:space="preserve">rodzaj silnika/rodzaj paliwa: </w:t>
      </w:r>
      <w:r w:rsidR="00BF13B4" w:rsidRPr="008D70BD">
        <w:rPr>
          <w:rFonts w:ascii="Arial" w:hAnsi="Arial" w:cs="Arial"/>
          <w:sz w:val="20"/>
          <w:szCs w:val="20"/>
        </w:rPr>
        <w:t>olej napędowy</w:t>
      </w:r>
      <w:r w:rsidR="008063ED">
        <w:rPr>
          <w:rFonts w:ascii="Arial" w:hAnsi="Arial" w:cs="Arial"/>
          <w:sz w:val="20"/>
          <w:szCs w:val="20"/>
        </w:rPr>
        <w:t xml:space="preserve">, </w:t>
      </w:r>
      <w:r w:rsidR="00BC04D1">
        <w:rPr>
          <w:rFonts w:ascii="Arial" w:hAnsi="Arial" w:cs="Arial"/>
          <w:sz w:val="20"/>
          <w:szCs w:val="20"/>
        </w:rPr>
        <w:t>MOC 107</w:t>
      </w:r>
      <w:r w:rsidRPr="008D70BD">
        <w:rPr>
          <w:rFonts w:ascii="Arial" w:hAnsi="Arial" w:cs="Arial"/>
          <w:sz w:val="20"/>
          <w:szCs w:val="20"/>
        </w:rPr>
        <w:t xml:space="preserve"> kW </w:t>
      </w:r>
    </w:p>
    <w:p w14:paraId="7201D4D6" w14:textId="77777777" w:rsidR="00B5194E" w:rsidRDefault="00B5194E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Przebieg- 420 tys.</w:t>
      </w:r>
    </w:p>
    <w:p w14:paraId="61BB5976" w14:textId="58833C59" w:rsidR="00B5194E" w:rsidRDefault="00B5194E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Wszystkie naprawy robione na bieżąco /wymieniona turbina/. </w:t>
      </w:r>
    </w:p>
    <w:p w14:paraId="3DAF058A" w14:textId="4F5C58D7" w:rsidR="008063ED" w:rsidRDefault="008063ED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Ważny przegląd.</w:t>
      </w:r>
    </w:p>
    <w:p w14:paraId="267B06D9" w14:textId="1AE759FE" w:rsidR="00B841B2" w:rsidRPr="008D70BD" w:rsidRDefault="0071238C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stan ogólny: DOBRY</w:t>
      </w:r>
    </w:p>
    <w:p w14:paraId="58C286D3" w14:textId="77777777" w:rsidR="00B841B2" w:rsidRPr="008D70BD" w:rsidRDefault="0071238C">
      <w:pPr>
        <w:numPr>
          <w:ilvl w:val="0"/>
          <w:numId w:val="1"/>
        </w:numPr>
        <w:spacing w:after="192" w:line="259" w:lineRule="auto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Wartość pojazdu:</w:t>
      </w:r>
    </w:p>
    <w:p w14:paraId="39BB3E3F" w14:textId="7889A621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Cena wywoławcza pojazdu wynosi: </w:t>
      </w:r>
      <w:r w:rsidR="008550C0">
        <w:rPr>
          <w:rFonts w:ascii="Arial" w:hAnsi="Arial" w:cs="Arial"/>
          <w:sz w:val="20"/>
          <w:szCs w:val="20"/>
        </w:rPr>
        <w:t>1</w:t>
      </w:r>
      <w:r w:rsidR="008D629B">
        <w:rPr>
          <w:rFonts w:ascii="Arial" w:hAnsi="Arial" w:cs="Arial"/>
          <w:sz w:val="20"/>
          <w:szCs w:val="20"/>
        </w:rPr>
        <w:t>8</w:t>
      </w:r>
      <w:r w:rsidRPr="008D70BD">
        <w:rPr>
          <w:rFonts w:ascii="Arial" w:hAnsi="Arial" w:cs="Arial"/>
          <w:sz w:val="20"/>
          <w:szCs w:val="20"/>
        </w:rPr>
        <w:t>.</w:t>
      </w:r>
      <w:r w:rsidR="008D629B">
        <w:rPr>
          <w:rFonts w:ascii="Arial" w:hAnsi="Arial" w:cs="Arial"/>
          <w:sz w:val="20"/>
          <w:szCs w:val="20"/>
        </w:rPr>
        <w:t>0</w:t>
      </w:r>
      <w:r w:rsidR="008550C0">
        <w:rPr>
          <w:rFonts w:ascii="Arial" w:hAnsi="Arial" w:cs="Arial"/>
          <w:sz w:val="20"/>
          <w:szCs w:val="20"/>
        </w:rPr>
        <w:t>00</w:t>
      </w:r>
      <w:r w:rsidRPr="008D70BD">
        <w:rPr>
          <w:rFonts w:ascii="Arial" w:hAnsi="Arial" w:cs="Arial"/>
          <w:sz w:val="20"/>
          <w:szCs w:val="20"/>
        </w:rPr>
        <w:t xml:space="preserve"> zł netto</w:t>
      </w:r>
      <w:r w:rsidR="008550C0">
        <w:rPr>
          <w:rFonts w:ascii="Arial" w:hAnsi="Arial" w:cs="Arial"/>
          <w:sz w:val="20"/>
          <w:szCs w:val="20"/>
        </w:rPr>
        <w:t xml:space="preserve"> /</w:t>
      </w:r>
      <w:r w:rsidR="008D629B">
        <w:rPr>
          <w:rFonts w:ascii="Arial" w:hAnsi="Arial" w:cs="Arial"/>
          <w:sz w:val="20"/>
          <w:szCs w:val="20"/>
        </w:rPr>
        <w:t>osiemnaście tysięcy</w:t>
      </w:r>
      <w:r w:rsidR="008550C0">
        <w:rPr>
          <w:rFonts w:ascii="Arial" w:hAnsi="Arial" w:cs="Arial"/>
          <w:sz w:val="20"/>
          <w:szCs w:val="20"/>
        </w:rPr>
        <w:t xml:space="preserve"> 00/100</w:t>
      </w:r>
      <w:r w:rsidR="008D629B">
        <w:rPr>
          <w:rFonts w:ascii="Arial" w:hAnsi="Arial" w:cs="Arial"/>
          <w:sz w:val="20"/>
          <w:szCs w:val="20"/>
        </w:rPr>
        <w:t xml:space="preserve"> zł netto</w:t>
      </w:r>
      <w:r w:rsidR="008550C0">
        <w:rPr>
          <w:rFonts w:ascii="Arial" w:hAnsi="Arial" w:cs="Arial"/>
          <w:sz w:val="20"/>
          <w:szCs w:val="20"/>
        </w:rPr>
        <w:t>/</w:t>
      </w:r>
      <w:r w:rsidR="008D629B">
        <w:rPr>
          <w:rFonts w:ascii="Arial" w:hAnsi="Arial" w:cs="Arial"/>
          <w:sz w:val="20"/>
          <w:szCs w:val="20"/>
        </w:rPr>
        <w:t xml:space="preserve"> plus podatek VAT /23%/</w:t>
      </w:r>
    </w:p>
    <w:p w14:paraId="1063EB26" w14:textId="77777777" w:rsidR="00B841B2" w:rsidRPr="008D70BD" w:rsidRDefault="0071238C">
      <w:pPr>
        <w:numPr>
          <w:ilvl w:val="0"/>
          <w:numId w:val="1"/>
        </w:numPr>
        <w:spacing w:after="270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Wadium:</w:t>
      </w:r>
    </w:p>
    <w:p w14:paraId="6440BC56" w14:textId="77777777" w:rsidR="00B841B2" w:rsidRPr="008D70BD" w:rsidRDefault="0071238C">
      <w:pPr>
        <w:spacing w:after="0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Warunkiem przystąpienia do przetargu jest wpłacenie wymagalnego wadium w wysokości 1.000,00 zł (słownie: jeden tysiąc zł 00/100)</w:t>
      </w:r>
    </w:p>
    <w:p w14:paraId="22861D8A" w14:textId="498B3AE7" w:rsidR="00B841B2" w:rsidRPr="008D70BD" w:rsidRDefault="0071238C">
      <w:pPr>
        <w:spacing w:after="0" w:line="259" w:lineRule="auto"/>
        <w:ind w:left="38" w:firstLine="0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Wadium należy wpłacić </w:t>
      </w:r>
      <w:r w:rsidR="001E6E6D" w:rsidRPr="008D70BD">
        <w:rPr>
          <w:rFonts w:ascii="Arial" w:hAnsi="Arial" w:cs="Arial"/>
          <w:sz w:val="20"/>
          <w:szCs w:val="20"/>
          <w:u w:val="single" w:color="000000"/>
        </w:rPr>
        <w:t xml:space="preserve">najpóźniej </w:t>
      </w:r>
      <w:r w:rsidRPr="008D70BD">
        <w:rPr>
          <w:rFonts w:ascii="Arial" w:hAnsi="Arial" w:cs="Arial"/>
          <w:sz w:val="20"/>
          <w:szCs w:val="20"/>
          <w:u w:val="single" w:color="000000"/>
        </w:rPr>
        <w:t>w przeddzień przetargu do godz. 14:00</w:t>
      </w:r>
    </w:p>
    <w:p w14:paraId="2E881B84" w14:textId="1BAF001F" w:rsidR="00B841B2" w:rsidRPr="008D70BD" w:rsidRDefault="001E6E6D" w:rsidP="005802D2">
      <w:pPr>
        <w:spacing w:after="37" w:line="259" w:lineRule="auto"/>
        <w:ind w:left="43" w:firstLine="0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noProof/>
          <w:sz w:val="20"/>
          <w:szCs w:val="20"/>
        </w:rPr>
        <w:t xml:space="preserve">przelewem na konto Gminy Banie: </w:t>
      </w:r>
      <w:r w:rsidR="0071238C" w:rsidRPr="008D70BD">
        <w:rPr>
          <w:rFonts w:ascii="Arial" w:hAnsi="Arial" w:cs="Arial"/>
          <w:sz w:val="20"/>
          <w:szCs w:val="20"/>
        </w:rPr>
        <w:t xml:space="preserve"> </w:t>
      </w:r>
      <w:r w:rsidR="00D64E37" w:rsidRPr="00D64E37">
        <w:rPr>
          <w:rFonts w:ascii="Arial" w:hAnsi="Arial" w:cs="Arial"/>
          <w:b/>
          <w:sz w:val="20"/>
          <w:szCs w:val="20"/>
        </w:rPr>
        <w:t>04 9377 0000 0101 5600 2001 0007</w:t>
      </w:r>
      <w:r w:rsidR="00406D1C" w:rsidRPr="00202ACB">
        <w:rPr>
          <w:rFonts w:ascii="Arial" w:hAnsi="Arial" w:cs="Arial"/>
          <w:sz w:val="20"/>
          <w:szCs w:val="20"/>
        </w:rPr>
        <w:t xml:space="preserve"> </w:t>
      </w:r>
      <w:r w:rsidR="0071238C" w:rsidRPr="008D70BD">
        <w:rPr>
          <w:rFonts w:ascii="Arial" w:hAnsi="Arial" w:cs="Arial"/>
          <w:sz w:val="20"/>
          <w:szCs w:val="20"/>
        </w:rPr>
        <w:t xml:space="preserve">Data dokonania wpłaty wadium jest datą uznania rachunku bankowego Urzędu Gminy </w:t>
      </w:r>
      <w:r w:rsidR="008D70BD">
        <w:rPr>
          <w:rFonts w:ascii="Arial" w:hAnsi="Arial" w:cs="Arial"/>
          <w:sz w:val="20"/>
          <w:szCs w:val="20"/>
        </w:rPr>
        <w:t>Banie</w:t>
      </w:r>
      <w:r w:rsidR="0071238C" w:rsidRPr="008D70BD">
        <w:rPr>
          <w:rFonts w:ascii="Arial" w:hAnsi="Arial" w:cs="Arial"/>
          <w:sz w:val="20"/>
          <w:szCs w:val="20"/>
        </w:rPr>
        <w:t>. Wadium zwraca się do 7 dni od dnia dokonania wyboru lub odrzucenia oferty, a uczestnikowi, który przetarg wygrał zalicza się na poczet ceny. Wadium nie podlega zwrotowi w razie uchylenia się Oferenta, który przetarg wygrał od zawarcia umowy.</w:t>
      </w:r>
    </w:p>
    <w:p w14:paraId="3694585E" w14:textId="77777777" w:rsidR="00B841B2" w:rsidRPr="008D70BD" w:rsidRDefault="0071238C">
      <w:pPr>
        <w:spacing w:after="204" w:line="259" w:lineRule="auto"/>
        <w:ind w:left="43"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5. Wymagania jakim powinna odpowiadać oferta w prowadzonym przetargu:</w:t>
      </w:r>
    </w:p>
    <w:p w14:paraId="740ED793" w14:textId="77777777" w:rsidR="00B841B2" w:rsidRPr="008D70BD" w:rsidRDefault="0071238C">
      <w:pPr>
        <w:spacing w:after="16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Oferta pod rygorem nieważności powinna być sporządzona w formie pisemnej i musi zawierać:</w:t>
      </w:r>
    </w:p>
    <w:p w14:paraId="787122E7" w14:textId="77777777" w:rsidR="00B841B2" w:rsidRPr="008D70BD" w:rsidRDefault="0071238C">
      <w:pPr>
        <w:numPr>
          <w:ilvl w:val="0"/>
          <w:numId w:val="2"/>
        </w:numPr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imię i nazwisko, dokładny adres i telefon kontaktowy lub nazwę firmy, siedzibę Oferenta, telefon, fax, e-mail, NIP oraz Regon,</w:t>
      </w:r>
    </w:p>
    <w:p w14:paraId="2754E58A" w14:textId="77777777" w:rsidR="00B841B2" w:rsidRPr="008D70BD" w:rsidRDefault="0071238C">
      <w:pPr>
        <w:numPr>
          <w:ilvl w:val="0"/>
          <w:numId w:val="2"/>
        </w:numPr>
        <w:spacing w:after="19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lastRenderedPageBreak/>
        <w:t>w przypadku przystąpienia do przetargu osoby prawnej należy do oferty dołączyć aktualny wyciąg z właściwego rejestru wystawionego nie wcześniej niż 6 miesięcy przed upływem terminu składania ofert,</w:t>
      </w:r>
    </w:p>
    <w:p w14:paraId="7EF6AF14" w14:textId="77777777" w:rsidR="00B841B2" w:rsidRPr="008D70BD" w:rsidRDefault="0071238C">
      <w:pPr>
        <w:numPr>
          <w:ilvl w:val="0"/>
          <w:numId w:val="2"/>
        </w:numPr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oferowaną cenę netto za przedstawiony pojazd objęty przedmiotem przetargu,</w:t>
      </w:r>
    </w:p>
    <w:p w14:paraId="58A78B33" w14:textId="77777777" w:rsidR="00B841B2" w:rsidRPr="008D70BD" w:rsidRDefault="0071238C">
      <w:pPr>
        <w:numPr>
          <w:ilvl w:val="0"/>
          <w:numId w:val="2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oświadczenie Oferenta, że zapoznał się ze stanem technicznym przedmiotu przetargu,</w:t>
      </w:r>
    </w:p>
    <w:p w14:paraId="2E9403F6" w14:textId="77777777" w:rsidR="00B841B2" w:rsidRPr="008D70BD" w:rsidRDefault="0071238C">
      <w:pPr>
        <w:numPr>
          <w:ilvl w:val="0"/>
          <w:numId w:val="2"/>
        </w:numPr>
        <w:spacing w:after="209" w:line="221" w:lineRule="auto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kopię dowodu wpłaty wadium.</w:t>
      </w:r>
    </w:p>
    <w:p w14:paraId="7F68C570" w14:textId="5E80904E" w:rsidR="00B841B2" w:rsidRPr="008D70BD" w:rsidRDefault="0071238C">
      <w:pPr>
        <w:spacing w:after="204" w:line="259" w:lineRule="auto"/>
        <w:ind w:left="86" w:firstLine="0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Wzór formularza ofertowego </w:t>
      </w:r>
      <w:r w:rsidR="008D70BD">
        <w:rPr>
          <w:rFonts w:ascii="Arial" w:hAnsi="Arial" w:cs="Arial"/>
          <w:sz w:val="20"/>
          <w:szCs w:val="20"/>
        </w:rPr>
        <w:t>stanowi załącznik.</w:t>
      </w:r>
    </w:p>
    <w:p w14:paraId="716B480E" w14:textId="77777777" w:rsidR="00B841B2" w:rsidRPr="008D70BD" w:rsidRDefault="0071238C">
      <w:pPr>
        <w:spacing w:after="195" w:line="259" w:lineRule="auto"/>
        <w:ind w:left="43"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6. Warunki odrzucenia oferty:</w:t>
      </w:r>
    </w:p>
    <w:p w14:paraId="3BB8305B" w14:textId="77777777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Oferta zostanie odrzucona, jeżeli:</w:t>
      </w:r>
    </w:p>
    <w:p w14:paraId="2423E2DC" w14:textId="77777777" w:rsidR="00B841B2" w:rsidRPr="008D70BD" w:rsidRDefault="0071238C">
      <w:pPr>
        <w:numPr>
          <w:ilvl w:val="0"/>
          <w:numId w:val="3"/>
        </w:numPr>
        <w:spacing w:after="7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została ona złożona po wyznaczonym terminie, w niewłaściwym miejscu lub przez Oferenta, który nie wniósł wadium,</w:t>
      </w:r>
    </w:p>
    <w:p w14:paraId="0FC2D68F" w14:textId="77777777" w:rsidR="00B841B2" w:rsidRPr="008D70BD" w:rsidRDefault="0071238C">
      <w:pPr>
        <w:numPr>
          <w:ilvl w:val="0"/>
          <w:numId w:val="3"/>
        </w:numPr>
        <w:spacing w:after="19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nie zawiera danych i dokumentów, o których mowa w pkt. 5 ogłoszenia lub są one niekompletne, nieczytelne lub budzą wątpliwości, zaś złożenie wyjaśnień mogłoby prowadzić do uznania jej za nowa ofertę</w:t>
      </w:r>
    </w:p>
    <w:p w14:paraId="40ADEE1C" w14:textId="5BF1449A" w:rsidR="00B841B2" w:rsidRPr="008D70BD" w:rsidRDefault="0071238C">
      <w:pPr>
        <w:spacing w:after="197" w:line="259" w:lineRule="auto"/>
        <w:ind w:left="43"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7. Inne informacje:</w:t>
      </w:r>
    </w:p>
    <w:p w14:paraId="6B9490EB" w14:textId="2B6E2F7A" w:rsidR="00B841B2" w:rsidRPr="008D70BD" w:rsidRDefault="0071238C">
      <w:pPr>
        <w:numPr>
          <w:ilvl w:val="0"/>
          <w:numId w:val="4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wybrana zostanie oferta zawierająca najwyższą cenę, w przypadku zaoferowania takiej samej ceny przez więcej niż jednego Oferenta, przetarg będzie kontynuowany w formie ustnej licytacji, aż do wybrania oferenta, który zaproponuje najwyższą cenę,</w:t>
      </w:r>
    </w:p>
    <w:p w14:paraId="3D888507" w14:textId="77777777" w:rsidR="00B841B2" w:rsidRPr="008D70BD" w:rsidRDefault="0071238C">
      <w:pPr>
        <w:numPr>
          <w:ilvl w:val="0"/>
          <w:numId w:val="4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nabywca jest zobowiązany zapłacić cenę nabycia przelewem na rachunek bankowy wskazany przez sprzedającego,</w:t>
      </w:r>
    </w:p>
    <w:p w14:paraId="3964288C" w14:textId="53638CB4" w:rsidR="00B841B2" w:rsidRPr="008D70BD" w:rsidRDefault="0071238C">
      <w:pPr>
        <w:numPr>
          <w:ilvl w:val="0"/>
          <w:numId w:val="4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wydanie przedmiotu sprzedaży nabywcy nastąpi niezwłocznie po zaksięgowaniu kwoty wpłaty zapłaty na koncie </w:t>
      </w:r>
      <w:r w:rsidR="008D70BD">
        <w:rPr>
          <w:rFonts w:ascii="Arial" w:hAnsi="Arial" w:cs="Arial"/>
          <w:sz w:val="20"/>
          <w:szCs w:val="20"/>
        </w:rPr>
        <w:t>Gminy Banie</w:t>
      </w:r>
      <w:r w:rsidRPr="008D70BD">
        <w:rPr>
          <w:rFonts w:ascii="Arial" w:hAnsi="Arial" w:cs="Arial"/>
          <w:sz w:val="20"/>
          <w:szCs w:val="20"/>
        </w:rPr>
        <w:t>,</w:t>
      </w:r>
    </w:p>
    <w:p w14:paraId="527455E1" w14:textId="2D19A56A" w:rsidR="00B841B2" w:rsidRPr="008D70BD" w:rsidRDefault="0071238C">
      <w:pPr>
        <w:numPr>
          <w:ilvl w:val="0"/>
          <w:numId w:val="4"/>
        </w:numPr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nabywca pojazdu ponosi wszystkie koszty z jego nabyciem,</w:t>
      </w:r>
    </w:p>
    <w:p w14:paraId="540F7C78" w14:textId="0558514F" w:rsidR="00B841B2" w:rsidRPr="008D70BD" w:rsidRDefault="0071238C">
      <w:pPr>
        <w:numPr>
          <w:ilvl w:val="0"/>
          <w:numId w:val="4"/>
        </w:numPr>
        <w:spacing w:after="27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Gmina </w:t>
      </w:r>
      <w:r w:rsidR="008D70BD">
        <w:rPr>
          <w:rFonts w:ascii="Arial" w:hAnsi="Arial" w:cs="Arial"/>
          <w:sz w:val="20"/>
          <w:szCs w:val="20"/>
        </w:rPr>
        <w:t>Banie</w:t>
      </w:r>
      <w:r w:rsidRPr="008D70BD">
        <w:rPr>
          <w:rFonts w:ascii="Arial" w:hAnsi="Arial" w:cs="Arial"/>
          <w:sz w:val="20"/>
          <w:szCs w:val="20"/>
        </w:rPr>
        <w:t xml:space="preserve"> nie bierze odpowiedzialności za stan techniczny sprzedawanego w przetargu samochodu i zastrzega możliwość unieważnienia przetargu bez podania przyczyn.</w:t>
      </w:r>
    </w:p>
    <w:p w14:paraId="7126D85D" w14:textId="2833EAF7" w:rsidR="00B841B2" w:rsidRPr="008D70BD" w:rsidRDefault="0071238C">
      <w:pPr>
        <w:numPr>
          <w:ilvl w:val="0"/>
          <w:numId w:val="5"/>
        </w:numPr>
        <w:spacing w:after="0" w:line="259" w:lineRule="auto"/>
        <w:ind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Termin, miejsce i tryb złożenia oferty oraz okres, w którym oferta jest wiążąca:</w:t>
      </w:r>
    </w:p>
    <w:p w14:paraId="7A4760A4" w14:textId="77777777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Ofertę należy złożyć w zamkniętej kopercie oznaczonej napisem: "OFERTA</w:t>
      </w:r>
    </w:p>
    <w:p w14:paraId="1F537355" w14:textId="1A1C6545" w:rsidR="00B841B2" w:rsidRPr="008D70BD" w:rsidRDefault="0071238C">
      <w:pPr>
        <w:spacing w:after="226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PRZETARGOWA NA ZAKUP SAMOCHODU OSOBOWEGO </w:t>
      </w:r>
      <w:r w:rsidR="008D70BD">
        <w:rPr>
          <w:rFonts w:ascii="Arial" w:hAnsi="Arial" w:cs="Arial"/>
          <w:sz w:val="20"/>
          <w:szCs w:val="20"/>
        </w:rPr>
        <w:t>OPEL VIVARO</w:t>
      </w:r>
      <w:r w:rsidRPr="008D70BD">
        <w:rPr>
          <w:rFonts w:ascii="Arial" w:hAnsi="Arial" w:cs="Arial"/>
          <w:sz w:val="20"/>
          <w:szCs w:val="20"/>
        </w:rPr>
        <w:t xml:space="preserve">” w </w:t>
      </w:r>
      <w:r w:rsidR="008D70BD">
        <w:rPr>
          <w:rFonts w:ascii="Arial" w:hAnsi="Arial" w:cs="Arial"/>
          <w:sz w:val="20"/>
          <w:szCs w:val="20"/>
        </w:rPr>
        <w:t xml:space="preserve">tymczasowym biurze podawczym </w:t>
      </w:r>
      <w:r w:rsidRPr="008D70BD">
        <w:rPr>
          <w:rFonts w:ascii="Arial" w:hAnsi="Arial" w:cs="Arial"/>
          <w:sz w:val="20"/>
          <w:szCs w:val="20"/>
        </w:rPr>
        <w:t xml:space="preserve"> (</w:t>
      </w:r>
      <w:r w:rsidR="008D70BD">
        <w:rPr>
          <w:rFonts w:ascii="Arial" w:hAnsi="Arial" w:cs="Arial"/>
          <w:sz w:val="20"/>
          <w:szCs w:val="20"/>
        </w:rPr>
        <w:t>parter budynku Urzędu Gminy Banie</w:t>
      </w:r>
      <w:r w:rsidRPr="008D70BD">
        <w:rPr>
          <w:rFonts w:ascii="Arial" w:hAnsi="Arial" w:cs="Arial"/>
          <w:sz w:val="20"/>
          <w:szCs w:val="20"/>
        </w:rPr>
        <w:t xml:space="preserve">) </w:t>
      </w:r>
      <w:r w:rsidR="008D70BD">
        <w:rPr>
          <w:rFonts w:ascii="Arial" w:hAnsi="Arial" w:cs="Arial"/>
          <w:sz w:val="20"/>
          <w:szCs w:val="20"/>
        </w:rPr>
        <w:t>ul. Skośna 6</w:t>
      </w:r>
      <w:r w:rsidRPr="008D70BD">
        <w:rPr>
          <w:rFonts w:ascii="Arial" w:hAnsi="Arial" w:cs="Arial"/>
          <w:sz w:val="20"/>
          <w:szCs w:val="20"/>
        </w:rPr>
        <w:t xml:space="preserve">, </w:t>
      </w:r>
      <w:r w:rsidR="008D70BD">
        <w:rPr>
          <w:rFonts w:ascii="Arial" w:hAnsi="Arial" w:cs="Arial"/>
          <w:sz w:val="20"/>
          <w:szCs w:val="20"/>
        </w:rPr>
        <w:t>74</w:t>
      </w:r>
      <w:r w:rsidRPr="008D70BD">
        <w:rPr>
          <w:rFonts w:ascii="Arial" w:hAnsi="Arial" w:cs="Arial"/>
          <w:sz w:val="20"/>
          <w:szCs w:val="20"/>
        </w:rPr>
        <w:t>-</w:t>
      </w:r>
      <w:r w:rsidR="008D70BD">
        <w:rPr>
          <w:rFonts w:ascii="Arial" w:hAnsi="Arial" w:cs="Arial"/>
          <w:sz w:val="20"/>
          <w:szCs w:val="20"/>
        </w:rPr>
        <w:t>110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8D70BD">
        <w:rPr>
          <w:rFonts w:ascii="Arial" w:hAnsi="Arial" w:cs="Arial"/>
          <w:sz w:val="20"/>
          <w:szCs w:val="20"/>
        </w:rPr>
        <w:t>Banie</w:t>
      </w:r>
      <w:r w:rsidRPr="008D70BD">
        <w:rPr>
          <w:rFonts w:ascii="Arial" w:hAnsi="Arial" w:cs="Arial"/>
          <w:sz w:val="20"/>
          <w:szCs w:val="20"/>
        </w:rPr>
        <w:t xml:space="preserve">, do dnia </w:t>
      </w:r>
      <w:r w:rsidR="008D70BD">
        <w:rPr>
          <w:rFonts w:ascii="Arial" w:hAnsi="Arial" w:cs="Arial"/>
          <w:sz w:val="20"/>
          <w:szCs w:val="20"/>
        </w:rPr>
        <w:t>25</w:t>
      </w:r>
      <w:r w:rsidRPr="008D70BD">
        <w:rPr>
          <w:rFonts w:ascii="Arial" w:hAnsi="Arial" w:cs="Arial"/>
          <w:sz w:val="20"/>
          <w:szCs w:val="20"/>
        </w:rPr>
        <w:t>.</w:t>
      </w:r>
      <w:r w:rsidR="008D70BD">
        <w:rPr>
          <w:rFonts w:ascii="Arial" w:hAnsi="Arial" w:cs="Arial"/>
          <w:sz w:val="20"/>
          <w:szCs w:val="20"/>
        </w:rPr>
        <w:t>02</w:t>
      </w:r>
      <w:r w:rsidRPr="008D70BD">
        <w:rPr>
          <w:rFonts w:ascii="Arial" w:hAnsi="Arial" w:cs="Arial"/>
          <w:sz w:val="20"/>
          <w:szCs w:val="20"/>
        </w:rPr>
        <w:t>.20</w:t>
      </w:r>
      <w:r w:rsidR="008D70BD">
        <w:rPr>
          <w:rFonts w:ascii="Arial" w:hAnsi="Arial" w:cs="Arial"/>
          <w:sz w:val="20"/>
          <w:szCs w:val="20"/>
        </w:rPr>
        <w:t>21</w:t>
      </w:r>
      <w:r w:rsidRPr="008D70BD">
        <w:rPr>
          <w:rFonts w:ascii="Arial" w:hAnsi="Arial" w:cs="Arial"/>
          <w:sz w:val="20"/>
          <w:szCs w:val="20"/>
        </w:rPr>
        <w:t xml:space="preserve"> r. do godziny 12:00.</w:t>
      </w:r>
    </w:p>
    <w:p w14:paraId="5F7C522D" w14:textId="77777777" w:rsidR="00B841B2" w:rsidRPr="008D70BD" w:rsidRDefault="0071238C">
      <w:pPr>
        <w:spacing w:after="198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Termin związania ofertą sprzedający określa na 7 dni.</w:t>
      </w:r>
    </w:p>
    <w:p w14:paraId="3F69816F" w14:textId="77777777" w:rsidR="00B841B2" w:rsidRPr="008D70BD" w:rsidRDefault="0071238C">
      <w:pPr>
        <w:numPr>
          <w:ilvl w:val="0"/>
          <w:numId w:val="5"/>
        </w:numPr>
        <w:spacing w:after="0" w:line="259" w:lineRule="auto"/>
        <w:ind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Miejsce i termin przeprowadzenia przetargu:</w:t>
      </w:r>
    </w:p>
    <w:p w14:paraId="4D97472E" w14:textId="3209B177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Otwarcie ofert nastąpi w dniu </w:t>
      </w:r>
      <w:r w:rsidR="007A55B2">
        <w:rPr>
          <w:rFonts w:ascii="Arial" w:hAnsi="Arial" w:cs="Arial"/>
          <w:sz w:val="20"/>
          <w:szCs w:val="20"/>
        </w:rPr>
        <w:t>25</w:t>
      </w:r>
      <w:r w:rsidRPr="008D70BD">
        <w:rPr>
          <w:rFonts w:ascii="Arial" w:hAnsi="Arial" w:cs="Arial"/>
          <w:sz w:val="20"/>
          <w:szCs w:val="20"/>
        </w:rPr>
        <w:t>.</w:t>
      </w:r>
      <w:r w:rsidR="007A55B2">
        <w:rPr>
          <w:rFonts w:ascii="Arial" w:hAnsi="Arial" w:cs="Arial"/>
          <w:sz w:val="20"/>
          <w:szCs w:val="20"/>
        </w:rPr>
        <w:t>02</w:t>
      </w:r>
      <w:r w:rsidRPr="008D70BD">
        <w:rPr>
          <w:rFonts w:ascii="Arial" w:hAnsi="Arial" w:cs="Arial"/>
          <w:sz w:val="20"/>
          <w:szCs w:val="20"/>
        </w:rPr>
        <w:t>.20</w:t>
      </w:r>
      <w:r w:rsidR="007A55B2">
        <w:rPr>
          <w:rFonts w:ascii="Arial" w:hAnsi="Arial" w:cs="Arial"/>
          <w:sz w:val="20"/>
          <w:szCs w:val="20"/>
        </w:rPr>
        <w:t>21</w:t>
      </w:r>
      <w:r w:rsidRPr="008D70BD">
        <w:rPr>
          <w:rFonts w:ascii="Arial" w:hAnsi="Arial" w:cs="Arial"/>
          <w:sz w:val="20"/>
          <w:szCs w:val="20"/>
        </w:rPr>
        <w:t xml:space="preserve"> r., o godzinie 12:</w:t>
      </w:r>
      <w:r w:rsidR="007A55B2">
        <w:rPr>
          <w:rFonts w:ascii="Arial" w:hAnsi="Arial" w:cs="Arial"/>
          <w:sz w:val="20"/>
          <w:szCs w:val="20"/>
        </w:rPr>
        <w:t>15</w:t>
      </w:r>
      <w:r w:rsidRPr="008D70BD">
        <w:rPr>
          <w:rFonts w:ascii="Arial" w:hAnsi="Arial" w:cs="Arial"/>
          <w:sz w:val="20"/>
          <w:szCs w:val="20"/>
        </w:rPr>
        <w:t xml:space="preserve"> w siedzibie Urzędu</w:t>
      </w:r>
    </w:p>
    <w:p w14:paraId="3F9290F8" w14:textId="65437953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Gminy </w:t>
      </w:r>
      <w:r w:rsidR="007A55B2">
        <w:rPr>
          <w:rFonts w:ascii="Arial" w:hAnsi="Arial" w:cs="Arial"/>
          <w:sz w:val="20"/>
          <w:szCs w:val="20"/>
        </w:rPr>
        <w:t xml:space="preserve">Banie </w:t>
      </w:r>
      <w:r w:rsidRPr="008D70BD">
        <w:rPr>
          <w:rFonts w:ascii="Arial" w:hAnsi="Arial" w:cs="Arial"/>
          <w:sz w:val="20"/>
          <w:szCs w:val="20"/>
        </w:rPr>
        <w:t xml:space="preserve">w sali konferencyjnej pok. nr </w:t>
      </w:r>
      <w:r w:rsidR="007A55B2">
        <w:rPr>
          <w:rFonts w:ascii="Arial" w:hAnsi="Arial" w:cs="Arial"/>
          <w:sz w:val="20"/>
          <w:szCs w:val="20"/>
        </w:rPr>
        <w:t>9</w:t>
      </w:r>
    </w:p>
    <w:p w14:paraId="74D04B17" w14:textId="77777777" w:rsidR="00B841B2" w:rsidRPr="008D70BD" w:rsidRDefault="0071238C">
      <w:pPr>
        <w:numPr>
          <w:ilvl w:val="0"/>
          <w:numId w:val="5"/>
        </w:numPr>
        <w:spacing w:after="215" w:line="259" w:lineRule="auto"/>
        <w:ind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Miejsce i termin, w którym można obejrzeć samochód będący przedmiotem sprzedaży:</w:t>
      </w:r>
    </w:p>
    <w:p w14:paraId="75DD98C1" w14:textId="45C03B66" w:rsidR="00B841B2" w:rsidRPr="008D70BD" w:rsidRDefault="0071238C">
      <w:pPr>
        <w:spacing w:after="1047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Samochód, będący przedmiotem przetargu można oglądać na terenie parkingu przy Urzędzie Gminy</w:t>
      </w:r>
      <w:r w:rsidR="007A55B2">
        <w:rPr>
          <w:rFonts w:ascii="Arial" w:hAnsi="Arial" w:cs="Arial"/>
          <w:sz w:val="20"/>
          <w:szCs w:val="20"/>
        </w:rPr>
        <w:t xml:space="preserve"> Banie</w:t>
      </w:r>
      <w:r w:rsidRPr="008D70BD">
        <w:rPr>
          <w:rFonts w:ascii="Arial" w:hAnsi="Arial" w:cs="Arial"/>
          <w:sz w:val="20"/>
          <w:szCs w:val="20"/>
        </w:rPr>
        <w:t xml:space="preserve">, </w:t>
      </w:r>
      <w:r w:rsidR="007A55B2">
        <w:rPr>
          <w:rFonts w:ascii="Arial" w:hAnsi="Arial" w:cs="Arial"/>
          <w:sz w:val="20"/>
          <w:szCs w:val="20"/>
        </w:rPr>
        <w:t>ul. Skośna 6,  74</w:t>
      </w:r>
      <w:r w:rsidRPr="008D70BD">
        <w:rPr>
          <w:rFonts w:ascii="Arial" w:hAnsi="Arial" w:cs="Arial"/>
          <w:sz w:val="20"/>
          <w:szCs w:val="20"/>
        </w:rPr>
        <w:t>-</w:t>
      </w:r>
      <w:r w:rsidR="007A55B2">
        <w:rPr>
          <w:rFonts w:ascii="Arial" w:hAnsi="Arial" w:cs="Arial"/>
          <w:sz w:val="20"/>
          <w:szCs w:val="20"/>
        </w:rPr>
        <w:t>110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7A55B2">
        <w:rPr>
          <w:rFonts w:ascii="Arial" w:hAnsi="Arial" w:cs="Arial"/>
          <w:sz w:val="20"/>
          <w:szCs w:val="20"/>
        </w:rPr>
        <w:t>Banie</w:t>
      </w:r>
      <w:r w:rsidRPr="008D70BD">
        <w:rPr>
          <w:rFonts w:ascii="Arial" w:hAnsi="Arial" w:cs="Arial"/>
          <w:sz w:val="20"/>
          <w:szCs w:val="20"/>
        </w:rPr>
        <w:t xml:space="preserve">, w poniedziałek od godz. </w:t>
      </w:r>
      <w:r w:rsidR="007A55B2">
        <w:rPr>
          <w:rFonts w:ascii="Arial" w:hAnsi="Arial" w:cs="Arial"/>
          <w:sz w:val="20"/>
          <w:szCs w:val="20"/>
        </w:rPr>
        <w:t>7</w:t>
      </w:r>
      <w:r w:rsidRPr="008D70BD">
        <w:rPr>
          <w:rFonts w:ascii="Arial" w:hAnsi="Arial" w:cs="Arial"/>
          <w:sz w:val="20"/>
          <w:szCs w:val="20"/>
        </w:rPr>
        <w:t>:</w:t>
      </w:r>
      <w:r w:rsidR="007A55B2">
        <w:rPr>
          <w:rFonts w:ascii="Arial" w:hAnsi="Arial" w:cs="Arial"/>
          <w:sz w:val="20"/>
          <w:szCs w:val="20"/>
        </w:rPr>
        <w:t>00</w:t>
      </w:r>
      <w:r w:rsidRPr="008D70BD">
        <w:rPr>
          <w:rFonts w:ascii="Arial" w:hAnsi="Arial" w:cs="Arial"/>
          <w:sz w:val="20"/>
          <w:szCs w:val="20"/>
        </w:rPr>
        <w:t xml:space="preserve"> do godz. </w:t>
      </w:r>
      <w:r w:rsidR="007A55B2">
        <w:rPr>
          <w:rFonts w:ascii="Arial" w:hAnsi="Arial" w:cs="Arial"/>
          <w:sz w:val="20"/>
          <w:szCs w:val="20"/>
        </w:rPr>
        <w:t>14</w:t>
      </w:r>
      <w:r w:rsidRPr="008D70BD">
        <w:rPr>
          <w:rFonts w:ascii="Arial" w:hAnsi="Arial" w:cs="Arial"/>
          <w:sz w:val="20"/>
          <w:szCs w:val="20"/>
        </w:rPr>
        <w:t xml:space="preserve">:30. Szczegółowe informacje można uzyskać pod numerem telefonu: </w:t>
      </w:r>
      <w:r w:rsidR="007A55B2">
        <w:rPr>
          <w:rFonts w:ascii="Arial" w:hAnsi="Arial" w:cs="Arial"/>
          <w:sz w:val="20"/>
          <w:szCs w:val="20"/>
        </w:rPr>
        <w:t>91 41663871 /w. 33/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7A55B2">
        <w:rPr>
          <w:rFonts w:ascii="Arial" w:hAnsi="Arial" w:cs="Arial"/>
          <w:sz w:val="20"/>
          <w:szCs w:val="20"/>
        </w:rPr>
        <w:t>Kalina Wójcik.</w:t>
      </w:r>
    </w:p>
    <w:p w14:paraId="513A176D" w14:textId="700E60F2" w:rsidR="00B841B2" w:rsidRPr="008D70BD" w:rsidRDefault="008D70BD">
      <w:pPr>
        <w:spacing w:after="816"/>
        <w:ind w:left="43" w:right="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Banie</w:t>
      </w:r>
      <w:r w:rsidR="0071238C" w:rsidRPr="008D70BD">
        <w:rPr>
          <w:rFonts w:ascii="Arial" w:hAnsi="Arial" w:cs="Arial"/>
          <w:sz w:val="20"/>
          <w:szCs w:val="20"/>
        </w:rPr>
        <w:t xml:space="preserve"> dn. </w:t>
      </w:r>
      <w:r>
        <w:rPr>
          <w:rFonts w:ascii="Arial" w:hAnsi="Arial" w:cs="Arial"/>
          <w:sz w:val="20"/>
          <w:szCs w:val="20"/>
        </w:rPr>
        <w:t>10</w:t>
      </w:r>
      <w:r w:rsidR="0071238C" w:rsidRPr="008D70B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02</w:t>
      </w:r>
      <w:r w:rsidR="0071238C" w:rsidRPr="008D70BD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21</w:t>
      </w:r>
      <w:r w:rsidR="0071238C" w:rsidRPr="008D70BD">
        <w:rPr>
          <w:rFonts w:ascii="Arial" w:hAnsi="Arial" w:cs="Arial"/>
          <w:sz w:val="20"/>
          <w:szCs w:val="20"/>
        </w:rPr>
        <w:t xml:space="preserve"> r.</w:t>
      </w:r>
    </w:p>
    <w:p w14:paraId="4A72C032" w14:textId="72AA0518" w:rsidR="00B841B2" w:rsidRPr="008D70BD" w:rsidRDefault="00B841B2">
      <w:pPr>
        <w:spacing w:after="0" w:line="259" w:lineRule="auto"/>
        <w:ind w:left="0" w:right="1104" w:firstLine="0"/>
        <w:jc w:val="right"/>
        <w:rPr>
          <w:rFonts w:ascii="Arial" w:hAnsi="Arial" w:cs="Arial"/>
          <w:sz w:val="20"/>
          <w:szCs w:val="20"/>
        </w:rPr>
      </w:pPr>
    </w:p>
    <w:sectPr w:rsidR="00B841B2" w:rsidRPr="008D70BD" w:rsidSect="004A21C6">
      <w:headerReference w:type="even" r:id="rId7"/>
      <w:headerReference w:type="default" r:id="rId8"/>
      <w:headerReference w:type="first" r:id="rId9"/>
      <w:pgSz w:w="11660" w:h="16600"/>
      <w:pgMar w:top="99" w:right="1402" w:bottom="2127" w:left="1229" w:header="1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90837" w14:textId="77777777" w:rsidR="002F1022" w:rsidRDefault="002F1022">
      <w:pPr>
        <w:spacing w:after="0" w:line="240" w:lineRule="auto"/>
      </w:pPr>
      <w:r>
        <w:separator/>
      </w:r>
    </w:p>
  </w:endnote>
  <w:endnote w:type="continuationSeparator" w:id="0">
    <w:p w14:paraId="4AFEB2CC" w14:textId="77777777" w:rsidR="002F1022" w:rsidRDefault="002F1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F27979" w14:textId="77777777" w:rsidR="002F1022" w:rsidRDefault="002F1022">
      <w:pPr>
        <w:spacing w:after="0" w:line="240" w:lineRule="auto"/>
      </w:pPr>
      <w:r>
        <w:separator/>
      </w:r>
    </w:p>
  </w:footnote>
  <w:footnote w:type="continuationSeparator" w:id="0">
    <w:p w14:paraId="6970C14D" w14:textId="77777777" w:rsidR="002F1022" w:rsidRDefault="002F1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192F6" w14:textId="77777777" w:rsidR="00B841B2" w:rsidRDefault="0071238C">
    <w:pPr>
      <w:spacing w:after="0" w:line="259" w:lineRule="auto"/>
      <w:ind w:left="82" w:firstLine="0"/>
      <w:jc w:val="left"/>
    </w:pPr>
    <w:r>
      <w:rPr>
        <w:sz w:val="22"/>
      </w:rPr>
      <w:t>RZ.2613.2.2015.ŽS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B616D" w14:textId="0A5D4E9D" w:rsidR="00B841B2" w:rsidRPr="004A21C6" w:rsidRDefault="00B841B2" w:rsidP="004A21C6">
    <w:pPr>
      <w:pStyle w:val="Nagwek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7451E" w14:textId="77777777" w:rsidR="00B841B2" w:rsidRDefault="0071238C">
    <w:pPr>
      <w:spacing w:after="0" w:line="259" w:lineRule="auto"/>
      <w:ind w:left="82" w:firstLine="0"/>
      <w:jc w:val="left"/>
    </w:pPr>
    <w:r>
      <w:rPr>
        <w:sz w:val="22"/>
      </w:rPr>
      <w:t>RZ.2613.2.2015.ŽS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0C3B2B"/>
    <w:multiLevelType w:val="hybridMultilevel"/>
    <w:tmpl w:val="45A8ABDC"/>
    <w:lvl w:ilvl="0" w:tplc="8EC8F378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926B9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1CE2E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F8981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BCE42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D2464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84DC5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76223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A2CD6F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9F4DDE"/>
    <w:multiLevelType w:val="hybridMultilevel"/>
    <w:tmpl w:val="0C34A73E"/>
    <w:lvl w:ilvl="0" w:tplc="9AC850EC">
      <w:start w:val="1"/>
      <w:numFmt w:val="lowerLetter"/>
      <w:lvlText w:val="%1)"/>
      <w:lvlJc w:val="left"/>
      <w:pPr>
        <w:ind w:left="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684B5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6A55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108D74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DE000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C886AE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EEE33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DC0378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F60B6E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BE59F5"/>
    <w:multiLevelType w:val="hybridMultilevel"/>
    <w:tmpl w:val="899E172E"/>
    <w:lvl w:ilvl="0" w:tplc="B6623C10">
      <w:start w:val="1"/>
      <w:numFmt w:val="lowerLetter"/>
      <w:lvlText w:val="%1)"/>
      <w:lvlJc w:val="left"/>
      <w:pPr>
        <w:ind w:left="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320036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12C4C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1E962A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1E96B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E6D366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FCA9042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50E7C2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5ACF50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B8E074F"/>
    <w:multiLevelType w:val="hybridMultilevel"/>
    <w:tmpl w:val="038EB412"/>
    <w:lvl w:ilvl="0" w:tplc="C39CCCC6">
      <w:start w:val="8"/>
      <w:numFmt w:val="decimal"/>
      <w:lvlText w:val="%1."/>
      <w:lvlJc w:val="left"/>
      <w:pPr>
        <w:ind w:left="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ECC5A8">
      <w:start w:val="1"/>
      <w:numFmt w:val="lowerLetter"/>
      <w:lvlText w:val="%2"/>
      <w:lvlJc w:val="left"/>
      <w:pPr>
        <w:ind w:left="1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14D990">
      <w:start w:val="1"/>
      <w:numFmt w:val="lowerRoman"/>
      <w:lvlText w:val="%3"/>
      <w:lvlJc w:val="left"/>
      <w:pPr>
        <w:ind w:left="1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EE472E4">
      <w:start w:val="1"/>
      <w:numFmt w:val="decimal"/>
      <w:lvlText w:val="%4"/>
      <w:lvlJc w:val="left"/>
      <w:pPr>
        <w:ind w:left="2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6435DC">
      <w:start w:val="1"/>
      <w:numFmt w:val="lowerLetter"/>
      <w:lvlText w:val="%5"/>
      <w:lvlJc w:val="left"/>
      <w:pPr>
        <w:ind w:left="3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802FF4">
      <w:start w:val="1"/>
      <w:numFmt w:val="lowerRoman"/>
      <w:lvlText w:val="%6"/>
      <w:lvlJc w:val="left"/>
      <w:pPr>
        <w:ind w:left="3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0D19C">
      <w:start w:val="1"/>
      <w:numFmt w:val="decimal"/>
      <w:lvlText w:val="%7"/>
      <w:lvlJc w:val="left"/>
      <w:pPr>
        <w:ind w:left="4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1262AE">
      <w:start w:val="1"/>
      <w:numFmt w:val="lowerLetter"/>
      <w:lvlText w:val="%8"/>
      <w:lvlJc w:val="left"/>
      <w:pPr>
        <w:ind w:left="5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2AF5CA">
      <w:start w:val="1"/>
      <w:numFmt w:val="lowerRoman"/>
      <w:lvlText w:val="%9"/>
      <w:lvlJc w:val="left"/>
      <w:pPr>
        <w:ind w:left="6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F94DB3"/>
    <w:multiLevelType w:val="hybridMultilevel"/>
    <w:tmpl w:val="0F6C1782"/>
    <w:lvl w:ilvl="0" w:tplc="57444726">
      <w:start w:val="1"/>
      <w:numFmt w:val="lowerLetter"/>
      <w:lvlText w:val="%1)"/>
      <w:lvlJc w:val="left"/>
      <w:pPr>
        <w:ind w:left="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B8655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28D2FE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46E97E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DE0800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047CF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281F6A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3AC136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DC1D92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B2"/>
    <w:rsid w:val="000B444C"/>
    <w:rsid w:val="00180A14"/>
    <w:rsid w:val="001E6E6D"/>
    <w:rsid w:val="002F1022"/>
    <w:rsid w:val="00406D1C"/>
    <w:rsid w:val="00444F15"/>
    <w:rsid w:val="004A21C6"/>
    <w:rsid w:val="004D7010"/>
    <w:rsid w:val="004F094F"/>
    <w:rsid w:val="005802D2"/>
    <w:rsid w:val="00583C57"/>
    <w:rsid w:val="0071238C"/>
    <w:rsid w:val="007A55B2"/>
    <w:rsid w:val="008063ED"/>
    <w:rsid w:val="008550C0"/>
    <w:rsid w:val="008D629B"/>
    <w:rsid w:val="008D70BD"/>
    <w:rsid w:val="00AF08FD"/>
    <w:rsid w:val="00B5194E"/>
    <w:rsid w:val="00B841B2"/>
    <w:rsid w:val="00BC04D1"/>
    <w:rsid w:val="00BF13B4"/>
    <w:rsid w:val="00D64E37"/>
    <w:rsid w:val="00D863E6"/>
    <w:rsid w:val="00DF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E6EAB"/>
  <w15:docId w15:val="{B1A92A16-E469-4854-B066-C2732CB1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9" w:line="216" w:lineRule="auto"/>
      <w:ind w:left="2175" w:firstLine="9"/>
      <w:jc w:val="both"/>
    </w:pPr>
    <w:rPr>
      <w:rFonts w:ascii="Calibri" w:eastAsia="Calibri" w:hAnsi="Calibri" w:cs="Calibri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6452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Stopka">
    <w:name w:val="footer"/>
    <w:basedOn w:val="Normalny"/>
    <w:link w:val="StopkaZnak"/>
    <w:uiPriority w:val="99"/>
    <w:unhideWhenUsed/>
    <w:rsid w:val="004D7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7010"/>
    <w:rPr>
      <w:rFonts w:ascii="Calibri" w:eastAsia="Calibri" w:hAnsi="Calibri" w:cs="Calibri"/>
      <w:color w:val="000000"/>
      <w:sz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4A2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21C6"/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599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Łysik</dc:creator>
  <cp:keywords/>
  <cp:lastModifiedBy>Kalina Wójcik</cp:lastModifiedBy>
  <cp:revision>4</cp:revision>
  <dcterms:created xsi:type="dcterms:W3CDTF">2021-02-11T10:42:00Z</dcterms:created>
  <dcterms:modified xsi:type="dcterms:W3CDTF">2021-02-11T10:42:00Z</dcterms:modified>
</cp:coreProperties>
</file>